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E1" w:rsidRDefault="001B67E1"/>
    <w:p w:rsidR="00107287" w:rsidRDefault="00107287"/>
    <w:p w:rsidR="00107287" w:rsidRDefault="00107287" w:rsidP="00107287">
      <w:pPr>
        <w:jc w:val="center"/>
      </w:pPr>
      <w:r>
        <w:fldChar w:fldCharType="begin"/>
      </w:r>
      <w:r w:rsidR="00053D3E">
        <w:instrText xml:space="preserve"> INCLUDEPICTURE "C:\\Users\\stewe87\\Lokala inställningar\\Temporary Internet Files\\Content.IE5\\21GPCJ96\\Rtvd_färg_stor.gif" \* MERGEFORMAT </w:instrText>
      </w:r>
      <w:r>
        <w:fldChar w:fldCharType="separate"/>
      </w:r>
      <w:r w:rsidR="009550EE">
        <w:fldChar w:fldCharType="begin"/>
      </w:r>
      <w:r w:rsidR="009550EE">
        <w:instrText xml:space="preserve"> INCLUDEPICTURE  "C:\\Users\\Berit\\Lokala inställningar\\Temporary Internet Files\\Content.IE5\\21GPCJ96\\Rtvd_färg_stor.gif" \* MERGEFORMATINET </w:instrText>
      </w:r>
      <w:r w:rsidR="009550EE">
        <w:fldChar w:fldCharType="separate"/>
      </w:r>
      <w:r w:rsidR="00F32F99">
        <w:fldChar w:fldCharType="begin"/>
      </w:r>
      <w:r w:rsidR="00F32F99">
        <w:instrText xml:space="preserve"> INCLUDEPICTURE  "C:\\Users\\stewe87\\Lokala inställningar\\Temporary Internet Files\\Content.IE5\\21GPCJ96\\Rtvd_färg_stor.gif" \* MERGEFORMATINET </w:instrText>
      </w:r>
      <w:r w:rsidR="00F32F99">
        <w:fldChar w:fldCharType="separate"/>
      </w:r>
      <w:r w:rsidR="00B33231">
        <w:fldChar w:fldCharType="begin"/>
      </w:r>
      <w:r w:rsidR="00B33231">
        <w:instrText xml:space="preserve"> INCLUDEPICTURE  "C:\\Lokala inställningar\\Temporary Internet Files\\Content.IE5\\21GPCJ96\\Rtvd_färg_stor.gif" \* MERGEFORMATINET </w:instrText>
      </w:r>
      <w:r w:rsidR="00B33231">
        <w:fldChar w:fldCharType="separate"/>
      </w:r>
      <w:r w:rsidR="00803B9A">
        <w:fldChar w:fldCharType="begin"/>
      </w:r>
      <w:r w:rsidR="00803B9A">
        <w:instrText xml:space="preserve"> </w:instrText>
      </w:r>
      <w:r w:rsidR="00803B9A">
        <w:instrText>INCLUDEPICTURE  "C:\\Lokala inställningar\\Temporary Internet Files\\Content.IE5\\21G</w:instrText>
      </w:r>
      <w:r w:rsidR="00803B9A">
        <w:instrText>PCJ96\\Rtvd_färg_stor.gif" \* MERGEFORMATINET</w:instrText>
      </w:r>
      <w:r w:rsidR="00803B9A">
        <w:instrText xml:space="preserve"> </w:instrText>
      </w:r>
      <w:r w:rsidR="00803B9A">
        <w:fldChar w:fldCharType="separate"/>
      </w:r>
      <w:r w:rsidR="00803B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2.95pt;height:99.55pt">
            <v:imagedata r:id="rId4" r:href="rId5"/>
          </v:shape>
        </w:pict>
      </w:r>
      <w:r w:rsidR="00803B9A">
        <w:fldChar w:fldCharType="end"/>
      </w:r>
      <w:r w:rsidR="00B33231">
        <w:fldChar w:fldCharType="end"/>
      </w:r>
      <w:r w:rsidR="00F32F99">
        <w:fldChar w:fldCharType="end"/>
      </w:r>
      <w:r w:rsidR="009550EE">
        <w:fldChar w:fldCharType="end"/>
      </w:r>
      <w:r>
        <w:fldChar w:fldCharType="end"/>
      </w:r>
    </w:p>
    <w:p w:rsidR="00107287" w:rsidRDefault="00107287" w:rsidP="00107287">
      <w:pPr>
        <w:rPr>
          <w:b/>
          <w:sz w:val="32"/>
          <w:szCs w:val="32"/>
        </w:rPr>
      </w:pPr>
    </w:p>
    <w:p w:rsidR="0071721D" w:rsidRDefault="0071721D" w:rsidP="00107287">
      <w:pPr>
        <w:rPr>
          <w:b/>
          <w:sz w:val="32"/>
          <w:szCs w:val="32"/>
        </w:rPr>
      </w:pPr>
    </w:p>
    <w:p w:rsidR="0071721D" w:rsidRDefault="0071721D" w:rsidP="00107287">
      <w:pPr>
        <w:rPr>
          <w:b/>
          <w:sz w:val="32"/>
          <w:szCs w:val="32"/>
        </w:rPr>
      </w:pPr>
    </w:p>
    <w:p w:rsidR="00107287" w:rsidRPr="00481EDD" w:rsidRDefault="00107287" w:rsidP="00107287">
      <w:pPr>
        <w:jc w:val="center"/>
        <w:rPr>
          <w:b/>
          <w:sz w:val="32"/>
          <w:szCs w:val="32"/>
        </w:rPr>
      </w:pPr>
      <w:r w:rsidRPr="00481EDD">
        <w:rPr>
          <w:b/>
          <w:sz w:val="32"/>
          <w:szCs w:val="32"/>
        </w:rPr>
        <w:t>Kallelse till årsmötet 201</w:t>
      </w:r>
      <w:r>
        <w:rPr>
          <w:b/>
          <w:sz w:val="32"/>
          <w:szCs w:val="32"/>
        </w:rPr>
        <w:t>8</w:t>
      </w:r>
    </w:p>
    <w:p w:rsidR="00107287" w:rsidRDefault="00107287" w:rsidP="00107287"/>
    <w:p w:rsidR="00107287" w:rsidRDefault="00107287" w:rsidP="00107287">
      <w:pPr>
        <w:jc w:val="center"/>
      </w:pPr>
      <w:r>
        <w:t xml:space="preserve">fredagen den </w:t>
      </w:r>
      <w:r w:rsidR="006A207C">
        <w:t>6 april</w:t>
      </w:r>
      <w:r>
        <w:t xml:space="preserve"> 2018 – med start </w:t>
      </w:r>
      <w:proofErr w:type="spellStart"/>
      <w:r>
        <w:t>kl</w:t>
      </w:r>
      <w:proofErr w:type="spellEnd"/>
      <w:r>
        <w:t xml:space="preserve"> 13.00</w:t>
      </w:r>
    </w:p>
    <w:p w:rsidR="00107287" w:rsidRDefault="00107287" w:rsidP="00107287">
      <w:pPr>
        <w:jc w:val="center"/>
      </w:pPr>
      <w:r>
        <w:t>i riksföreningen Rätten Till en Värdig Död / RTVD</w:t>
      </w:r>
    </w:p>
    <w:p w:rsidR="00107287" w:rsidRDefault="00107287" w:rsidP="00107287">
      <w:pPr>
        <w:jc w:val="center"/>
      </w:pPr>
      <w:r>
        <w:t xml:space="preserve">i </w:t>
      </w:r>
      <w:proofErr w:type="spellStart"/>
      <w:r>
        <w:t>ABF’s</w:t>
      </w:r>
      <w:proofErr w:type="spellEnd"/>
      <w:r>
        <w:t xml:space="preserve"> lokaler, Sandlersalen, Sveavägen 41, Stockholm – T-bana </w:t>
      </w:r>
      <w:r w:rsidRPr="00A67754">
        <w:rPr>
          <w:i/>
        </w:rPr>
        <w:t>Rådmansgatan</w:t>
      </w:r>
    </w:p>
    <w:p w:rsidR="00107287" w:rsidRDefault="00107287" w:rsidP="00107287">
      <w:pPr>
        <w:jc w:val="center"/>
      </w:pPr>
    </w:p>
    <w:p w:rsidR="00107287" w:rsidRDefault="00107287" w:rsidP="00107287">
      <w:pPr>
        <w:jc w:val="center"/>
      </w:pPr>
      <w:r>
        <w:t>Ingen föranmälan behövs.</w:t>
      </w:r>
    </w:p>
    <w:p w:rsidR="00107287" w:rsidRDefault="00107287" w:rsidP="00107287">
      <w:pPr>
        <w:jc w:val="center"/>
      </w:pPr>
      <w:r>
        <w:t>Till första delen är allmänheten välkommen. Ingen kostnad.</w:t>
      </w:r>
    </w:p>
    <w:p w:rsidR="00107287" w:rsidRDefault="00107287" w:rsidP="00107287">
      <w:pPr>
        <w:jc w:val="center"/>
      </w:pPr>
      <w:r>
        <w:t xml:space="preserve">Tag gärna med Dig en vän som visat intresse för våra frågor! </w:t>
      </w:r>
    </w:p>
    <w:p w:rsidR="00107287" w:rsidRDefault="00107287" w:rsidP="00107287">
      <w:pPr>
        <w:jc w:val="center"/>
      </w:pPr>
    </w:p>
    <w:p w:rsidR="00803B9A" w:rsidRDefault="00803B9A" w:rsidP="00107287">
      <w:pPr>
        <w:jc w:val="center"/>
      </w:pPr>
    </w:p>
    <w:p w:rsidR="00803B9A" w:rsidRDefault="00803B9A" w:rsidP="00107287">
      <w:pPr>
        <w:jc w:val="center"/>
      </w:pPr>
    </w:p>
    <w:p w:rsidR="00107287" w:rsidRPr="00803B9A" w:rsidRDefault="00107287" w:rsidP="00803B9A">
      <w:pPr>
        <w:jc w:val="center"/>
      </w:pPr>
      <w:proofErr w:type="spellStart"/>
      <w:r>
        <w:t>K</w:t>
      </w:r>
      <w:r w:rsidRPr="00D36D41">
        <w:t>l</w:t>
      </w:r>
      <w:proofErr w:type="spellEnd"/>
      <w:r w:rsidRPr="00D36D41">
        <w:t xml:space="preserve"> 13.00</w:t>
      </w:r>
      <w:r>
        <w:t>:</w:t>
      </w:r>
    </w:p>
    <w:p w:rsidR="00053D3E" w:rsidRPr="00803B9A" w:rsidRDefault="00053D3E" w:rsidP="009550EE">
      <w:pPr>
        <w:shd w:val="clear" w:color="auto" w:fill="FFFFFF"/>
        <w:jc w:val="center"/>
        <w:rPr>
          <w:rFonts w:ascii="Segoe UI" w:hAnsi="Segoe UI" w:cs="Segoe UI"/>
          <w:i/>
          <w:color w:val="212121"/>
        </w:rPr>
      </w:pPr>
    </w:p>
    <w:p w:rsidR="009550EE" w:rsidRPr="00026658" w:rsidRDefault="00053D3E" w:rsidP="009550EE">
      <w:pPr>
        <w:shd w:val="clear" w:color="auto" w:fill="FFFFFF"/>
        <w:jc w:val="center"/>
        <w:rPr>
          <w:b/>
          <w:i/>
          <w:color w:val="1F4E79" w:themeColor="accent5" w:themeShade="80"/>
          <w:sz w:val="32"/>
          <w:szCs w:val="23"/>
        </w:rPr>
      </w:pPr>
      <w:r w:rsidRPr="00026658">
        <w:rPr>
          <w:b/>
          <w:i/>
          <w:color w:val="1F4E79" w:themeColor="accent5" w:themeShade="80"/>
          <w:sz w:val="32"/>
          <w:szCs w:val="23"/>
        </w:rPr>
        <w:t>Vilka faktaargument finns kring dödshjälp? Vilka är hållbara?</w:t>
      </w:r>
    </w:p>
    <w:p w:rsidR="00F32F99" w:rsidRPr="009550EE" w:rsidRDefault="00F32F99" w:rsidP="009550EE">
      <w:pPr>
        <w:shd w:val="clear" w:color="auto" w:fill="FFFFFF"/>
        <w:jc w:val="center"/>
        <w:rPr>
          <w:rFonts w:ascii="Segoe UI" w:hAnsi="Segoe UI" w:cs="Segoe UI"/>
          <w:i/>
          <w:color w:val="212121"/>
          <w:sz w:val="32"/>
          <w:szCs w:val="23"/>
        </w:rPr>
      </w:pPr>
    </w:p>
    <w:p w:rsidR="009550EE" w:rsidRDefault="00517C60" w:rsidP="009550EE">
      <w:pPr>
        <w:shd w:val="clear" w:color="auto" w:fill="FFFFFF"/>
        <w:jc w:val="center"/>
        <w:rPr>
          <w:i/>
          <w:color w:val="2F5496" w:themeColor="accent1" w:themeShade="BF"/>
          <w:sz w:val="28"/>
          <w:szCs w:val="28"/>
        </w:rPr>
      </w:pPr>
      <w:r w:rsidRPr="00026658">
        <w:rPr>
          <w:bCs/>
          <w:i/>
          <w:color w:val="2F5496" w:themeColor="accent1" w:themeShade="BF"/>
          <w:sz w:val="28"/>
          <w:szCs w:val="28"/>
          <w:bdr w:val="none" w:sz="0" w:space="0" w:color="auto" w:frame="1"/>
        </w:rPr>
        <w:t xml:space="preserve">Michael </w:t>
      </w:r>
      <w:proofErr w:type="spellStart"/>
      <w:r w:rsidRPr="00026658">
        <w:rPr>
          <w:bCs/>
          <w:i/>
          <w:color w:val="2F5496" w:themeColor="accent1" w:themeShade="BF"/>
          <w:sz w:val="28"/>
          <w:szCs w:val="28"/>
          <w:bdr w:val="none" w:sz="0" w:space="0" w:color="auto" w:frame="1"/>
        </w:rPr>
        <w:t>Lövtru</w:t>
      </w:r>
      <w:r w:rsidR="009550EE" w:rsidRPr="00026658">
        <w:rPr>
          <w:i/>
          <w:color w:val="2F5496" w:themeColor="accent1" w:themeShade="BF"/>
          <w:sz w:val="28"/>
          <w:szCs w:val="28"/>
        </w:rPr>
        <w:t>p</w:t>
      </w:r>
      <w:proofErr w:type="spellEnd"/>
      <w:r w:rsidR="009550EE" w:rsidRPr="00026658">
        <w:rPr>
          <w:i/>
          <w:color w:val="2F5496" w:themeColor="accent1" w:themeShade="BF"/>
          <w:sz w:val="28"/>
          <w:szCs w:val="28"/>
        </w:rPr>
        <w:t>,</w:t>
      </w:r>
      <w:r w:rsidRPr="00026658">
        <w:rPr>
          <w:i/>
          <w:color w:val="2F5496" w:themeColor="accent1" w:themeShade="BF"/>
          <w:sz w:val="28"/>
          <w:szCs w:val="28"/>
        </w:rPr>
        <w:t xml:space="preserve"> utredningssekreterare </w:t>
      </w:r>
      <w:r w:rsidR="00053D3E" w:rsidRPr="00026658">
        <w:rPr>
          <w:i/>
          <w:color w:val="2F5496" w:themeColor="accent1" w:themeShade="BF"/>
          <w:sz w:val="28"/>
          <w:szCs w:val="28"/>
        </w:rPr>
        <w:t xml:space="preserve">vid </w:t>
      </w:r>
      <w:proofErr w:type="spellStart"/>
      <w:r w:rsidRPr="00026658">
        <w:rPr>
          <w:i/>
          <w:color w:val="2F5496" w:themeColor="accent1" w:themeShade="BF"/>
          <w:sz w:val="28"/>
          <w:szCs w:val="28"/>
        </w:rPr>
        <w:t>Smer</w:t>
      </w:r>
      <w:proofErr w:type="spellEnd"/>
      <w:r w:rsidR="00B33231">
        <w:rPr>
          <w:i/>
          <w:color w:val="2F5496" w:themeColor="accent1" w:themeShade="BF"/>
          <w:sz w:val="28"/>
          <w:szCs w:val="28"/>
        </w:rPr>
        <w:t>,</w:t>
      </w:r>
      <w:r w:rsidRPr="00026658">
        <w:rPr>
          <w:i/>
          <w:color w:val="2F5496" w:themeColor="accent1" w:themeShade="BF"/>
          <w:sz w:val="28"/>
          <w:szCs w:val="28"/>
        </w:rPr>
        <w:t xml:space="preserve"> </w:t>
      </w:r>
      <w:r w:rsidR="00026658" w:rsidRPr="00026658">
        <w:rPr>
          <w:i/>
          <w:color w:val="2F5496" w:themeColor="accent1" w:themeShade="BF"/>
          <w:sz w:val="28"/>
          <w:szCs w:val="28"/>
        </w:rPr>
        <w:br/>
      </w:r>
      <w:r w:rsidRPr="00026658">
        <w:rPr>
          <w:i/>
          <w:color w:val="2F5496" w:themeColor="accent1" w:themeShade="BF"/>
          <w:sz w:val="28"/>
          <w:szCs w:val="28"/>
        </w:rPr>
        <w:t>presenterar</w:t>
      </w:r>
      <w:r w:rsidR="00053D3E" w:rsidRPr="00026658">
        <w:rPr>
          <w:i/>
          <w:color w:val="2F5496" w:themeColor="accent1" w:themeShade="BF"/>
          <w:sz w:val="28"/>
          <w:szCs w:val="28"/>
        </w:rPr>
        <w:t xml:space="preserve"> Statens medicinsk-etiska råds kunskapsöversikt.</w:t>
      </w:r>
    </w:p>
    <w:p w:rsidR="00803B9A" w:rsidRPr="00803B9A" w:rsidRDefault="00803B9A" w:rsidP="009550EE">
      <w:pPr>
        <w:shd w:val="clear" w:color="auto" w:fill="FFFFFF"/>
        <w:jc w:val="center"/>
        <w:rPr>
          <w:i/>
          <w:color w:val="2F5496" w:themeColor="accent1" w:themeShade="BF"/>
          <w:sz w:val="16"/>
          <w:szCs w:val="16"/>
        </w:rPr>
      </w:pPr>
    </w:p>
    <w:p w:rsidR="00107287" w:rsidRPr="00803B9A" w:rsidRDefault="00517C60" w:rsidP="00026658">
      <w:pPr>
        <w:shd w:val="clear" w:color="auto" w:fill="FFFFFF"/>
        <w:jc w:val="center"/>
      </w:pPr>
      <w:r w:rsidRPr="00803B9A">
        <w:t>Tillfälle till fråg</w:t>
      </w:r>
      <w:r w:rsidR="00026658" w:rsidRPr="00803B9A">
        <w:t>or!</w:t>
      </w:r>
    </w:p>
    <w:p w:rsidR="00B33231" w:rsidRPr="00026658" w:rsidRDefault="00B33231" w:rsidP="00026658">
      <w:pPr>
        <w:shd w:val="clear" w:color="auto" w:fill="FFFFFF"/>
        <w:jc w:val="center"/>
        <w:rPr>
          <w:i/>
          <w:color w:val="2F5496" w:themeColor="accent1" w:themeShade="BF"/>
          <w:sz w:val="28"/>
          <w:szCs w:val="28"/>
        </w:rPr>
      </w:pPr>
    </w:p>
    <w:p w:rsidR="009550EE" w:rsidRDefault="009550EE" w:rsidP="00107287">
      <w:pPr>
        <w:ind w:firstLine="720"/>
      </w:pPr>
      <w:r>
        <w:tab/>
      </w:r>
      <w:r>
        <w:tab/>
      </w:r>
      <w:r>
        <w:tab/>
      </w:r>
      <w:proofErr w:type="spellStart"/>
      <w:r w:rsidR="00107287">
        <w:t>Kl</w:t>
      </w:r>
      <w:proofErr w:type="spellEnd"/>
      <w:r w:rsidR="00107287">
        <w:t xml:space="preserve"> 14.30</w:t>
      </w:r>
      <w:r>
        <w:t>:</w:t>
      </w:r>
      <w:r w:rsidR="00107287">
        <w:tab/>
      </w:r>
    </w:p>
    <w:p w:rsidR="009550EE" w:rsidRDefault="009550EE" w:rsidP="00107287">
      <w:pPr>
        <w:ind w:firstLine="720"/>
      </w:pPr>
    </w:p>
    <w:p w:rsidR="00107287" w:rsidRDefault="00107287" w:rsidP="009550EE">
      <w:pPr>
        <w:ind w:firstLine="720"/>
        <w:jc w:val="center"/>
      </w:pPr>
      <w:r>
        <w:t>Medlemmarna bjuds på kaffe/te o något tilltugg</w:t>
      </w:r>
      <w:r w:rsidR="009550EE">
        <w:t>. Därefter s</w:t>
      </w:r>
      <w:r>
        <w:t>tadgeenliga årsmötesförhandlingar</w:t>
      </w:r>
    </w:p>
    <w:p w:rsidR="00107287" w:rsidRDefault="00107287" w:rsidP="00107287">
      <w:pPr>
        <w:ind w:firstLine="720"/>
      </w:pPr>
    </w:p>
    <w:p w:rsidR="00107287" w:rsidRDefault="00107287" w:rsidP="00107287">
      <w:pPr>
        <w:ind w:firstLine="720"/>
      </w:pPr>
      <w:bookmarkStart w:id="0" w:name="_GoBack"/>
      <w:bookmarkEnd w:id="0"/>
    </w:p>
    <w:p w:rsidR="00107287" w:rsidRDefault="00107287" w:rsidP="00107287">
      <w:pPr>
        <w:ind w:firstLine="720"/>
      </w:pPr>
    </w:p>
    <w:p w:rsidR="00107287" w:rsidRDefault="00107287" w:rsidP="00107287">
      <w:pPr>
        <w:jc w:val="center"/>
        <w:rPr>
          <w:b/>
          <w:i/>
          <w:sz w:val="32"/>
          <w:szCs w:val="32"/>
        </w:rPr>
      </w:pPr>
      <w:r w:rsidRPr="00282727">
        <w:rPr>
          <w:b/>
          <w:i/>
          <w:sz w:val="32"/>
          <w:szCs w:val="32"/>
        </w:rPr>
        <w:t>Välkomna!</w:t>
      </w:r>
    </w:p>
    <w:p w:rsidR="0071721D" w:rsidRDefault="0071721D">
      <w:pPr>
        <w:spacing w:after="160" w:line="259" w:lineRule="auto"/>
      </w:pPr>
    </w:p>
    <w:p w:rsidR="00803B9A" w:rsidRPr="00803B9A" w:rsidRDefault="00803B9A">
      <w:pPr>
        <w:spacing w:after="160" w:line="259" w:lineRule="auto"/>
        <w:rPr>
          <w:sz w:val="16"/>
          <w:szCs w:val="16"/>
        </w:rPr>
      </w:pPr>
    </w:p>
    <w:p w:rsidR="00803B9A" w:rsidRDefault="00803B9A">
      <w:pPr>
        <w:spacing w:after="160" w:line="259" w:lineRule="auto"/>
      </w:pPr>
    </w:p>
    <w:p w:rsidR="00107287" w:rsidRDefault="00107287" w:rsidP="00107287">
      <w:pPr>
        <w:jc w:val="center"/>
      </w:pPr>
      <w:r>
        <w:t xml:space="preserve">Motioner till årsmötet skall vara inkomna till </w:t>
      </w:r>
      <w:proofErr w:type="spellStart"/>
      <w:r>
        <w:t>ordf</w:t>
      </w:r>
      <w:proofErr w:type="spellEnd"/>
      <w:r>
        <w:t xml:space="preserve"> </w:t>
      </w:r>
      <w:r w:rsidR="006A207C">
        <w:t>Stellan Welin</w:t>
      </w:r>
      <w:r w:rsidR="0071721D">
        <w:t xml:space="preserve">, </w:t>
      </w:r>
      <w:proofErr w:type="spellStart"/>
      <w:r w:rsidR="0071721D">
        <w:t>Bögebacka</w:t>
      </w:r>
      <w:proofErr w:type="spellEnd"/>
      <w:r w:rsidR="0071721D">
        <w:t xml:space="preserve"> 1, </w:t>
      </w:r>
      <w:r w:rsidR="00803B9A">
        <w:br/>
      </w:r>
      <w:r w:rsidR="0071721D">
        <w:t xml:space="preserve">456 94 Hunnebostrand - </w:t>
      </w:r>
      <w:r>
        <w:t>eller per e-post</w:t>
      </w:r>
      <w:r w:rsidR="0071721D">
        <w:t>: s.welin@telia.com</w:t>
      </w:r>
      <w:r>
        <w:t xml:space="preserve"> – senast den </w:t>
      </w:r>
      <w:r w:rsidR="006A207C">
        <w:t>2</w:t>
      </w:r>
      <w:r w:rsidR="0071721D">
        <w:t>6</w:t>
      </w:r>
      <w:r>
        <w:t xml:space="preserve"> mars 201</w:t>
      </w:r>
      <w:r w:rsidR="006A207C">
        <w:t>8</w:t>
      </w:r>
      <w:r>
        <w:t>.</w:t>
      </w:r>
    </w:p>
    <w:sectPr w:rsidR="00107287" w:rsidSect="00510B8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87"/>
    <w:rsid w:val="00024A2D"/>
    <w:rsid w:val="00026658"/>
    <w:rsid w:val="00045B2B"/>
    <w:rsid w:val="00053D3E"/>
    <w:rsid w:val="00107287"/>
    <w:rsid w:val="001B67E1"/>
    <w:rsid w:val="00446F0B"/>
    <w:rsid w:val="00510B88"/>
    <w:rsid w:val="00517C60"/>
    <w:rsid w:val="006A207C"/>
    <w:rsid w:val="006C12EA"/>
    <w:rsid w:val="006D70EE"/>
    <w:rsid w:val="0071721D"/>
    <w:rsid w:val="00803B9A"/>
    <w:rsid w:val="009550EE"/>
    <w:rsid w:val="00B33231"/>
    <w:rsid w:val="00F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4826"/>
  <w15:chartTrackingRefBased/>
  <w15:docId w15:val="{828B0E4B-D051-41CA-A261-664AC150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107287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517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Lokala%20inst&#228;llningar/Temporary%20Internet%20Files/Content.IE5/21GPCJ96/Rtvd_f&#228;rg_stor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Hasselmark</dc:creator>
  <cp:keywords/>
  <dc:description/>
  <cp:lastModifiedBy>Berit Hasselmark</cp:lastModifiedBy>
  <cp:revision>5</cp:revision>
  <dcterms:created xsi:type="dcterms:W3CDTF">2018-02-14T09:38:00Z</dcterms:created>
  <dcterms:modified xsi:type="dcterms:W3CDTF">2018-02-15T12:03:00Z</dcterms:modified>
</cp:coreProperties>
</file>